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A05C2" w14:textId="4B18FE70" w:rsidR="002D6BEF" w:rsidRDefault="008211CF" w:rsidP="002D6BEF">
      <w:r>
        <w:rPr>
          <w:noProof/>
        </w:rPr>
        <mc:AlternateContent>
          <mc:Choice Requires="wps">
            <w:drawing>
              <wp:anchor distT="45720" distB="45720" distL="114300" distR="114300" simplePos="0" relativeHeight="251658242" behindDoc="0" locked="0" layoutInCell="1" allowOverlap="1" wp14:anchorId="18E5F9B0" wp14:editId="24D38FC0">
                <wp:simplePos x="0" y="0"/>
                <wp:positionH relativeFrom="column">
                  <wp:posOffset>2606675</wp:posOffset>
                </wp:positionH>
                <wp:positionV relativeFrom="paragraph">
                  <wp:posOffset>6350</wp:posOffset>
                </wp:positionV>
                <wp:extent cx="3640455" cy="1404620"/>
                <wp:effectExtent l="0" t="0" r="17145" b="1397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0455" cy="1404620"/>
                        </a:xfrm>
                        <a:prstGeom prst="rect">
                          <a:avLst/>
                        </a:prstGeom>
                        <a:solidFill>
                          <a:srgbClr val="FFFFFF"/>
                        </a:solidFill>
                        <a:ln w="9525">
                          <a:solidFill>
                            <a:srgbClr val="000000"/>
                          </a:solidFill>
                          <a:miter lim="800000"/>
                          <a:headEnd/>
                          <a:tailEnd/>
                        </a:ln>
                      </wps:spPr>
                      <wps:txbx>
                        <w:txbxContent>
                          <w:p w14:paraId="70D4AD7B" w14:textId="6F1B59E8" w:rsidR="008211CF" w:rsidRPr="008211CF" w:rsidRDefault="008211CF">
                            <w:pPr>
                              <w:rPr>
                                <w:color w:val="FF0000"/>
                              </w:rPr>
                            </w:pPr>
                            <w:r w:rsidRPr="008211CF">
                              <w:rPr>
                                <w:color w:val="FF0000"/>
                              </w:rPr>
                              <w:t>Fügen Sie hier Ihr eigenes SCHULEWIRTSCHAFT-Logo ein</w:t>
                            </w:r>
                            <w:r>
                              <w:rPr>
                                <w:color w:val="FF000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E5F9B0" id="_x0000_t202" coordsize="21600,21600" o:spt="202" path="m,l,21600r21600,l21600,xe">
                <v:stroke joinstyle="miter"/>
                <v:path gradientshapeok="t" o:connecttype="rect"/>
              </v:shapetype>
              <v:shape id="Text Box 217" o:spid="_x0000_s1026" type="#_x0000_t202" style="position:absolute;margin-left:205.25pt;margin-top:.5pt;width:286.6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7jLEQIAACAEAAAOAAAAZHJzL2Uyb0RvYy54bWysk82O0zAQx+9IvIPlO01a2rIbNV0tXYqQ&#10;lg9p4QEcx2ksHI8Zu03K0zN2ut1qgQsiB2ucGf8985vx6mboDDso9BpsyaeTnDNlJdTa7kr+7ev2&#10;1RVnPghbCwNWlfyoPL9Zv3yx6l2hZtCCqRUyErG+6F3J2xBckWVetqoTfgJOWXI2gJ0ItMVdVqPo&#10;Sb0z2SzPl1kPWDsEqbynv3ejk6+TftMoGT43jVeBmZJTbiGtmNYqrtl6JYodCtdqeUpD/EMWndCW&#10;Lj1L3Ykg2B71b1KdlggemjCR0GXQNFqqVANVM82fVfPQCqdSLQTHuzMm//9k5afDg/uCLAxvYaAG&#10;piK8uwf53TMLm1bYnbpFhL5VoqaLpxFZ1jtfnI5G1L7wUaTqP0JNTRb7AEloaLCLVKhORurUgOMZ&#10;uhoCk/Tz9XKezxcLziT5pmQvZ6ktmSgejzv04b2CjkWj5EhdTfLicO9DTEcUjyHxNg9G11ttTNrg&#10;rtoYZAdBE7BNX6rgWZixrC/59WK2GAn8VSJP358kOh1olI3uSn51DhJF5PbO1mnQgtBmtCllY08g&#10;I7uRYhiqgQIj0ArqIyFFGEeWnhgZLeBPznoa15L7H3uBijPzwVJbrqfzeZzvtJkv3hBDhpee6tIj&#10;rCSpkgfORnMT0ptIwNwttW+rE9inTE650hgm3qcnE+f8cp+inh72+hcAAAD//wMAUEsDBBQABgAI&#10;AAAAIQAWn4/u3AAAAAkBAAAPAAAAZHJzL2Rvd25yZXYueG1sTI/BbsIwEETvlfoP1lbigooDNAjS&#10;OKggceJESu8mXpKo8Tq1DYS/Z3tq9zaa0eybfD3YTlzRh9aRgukkAYFUOdNSreD4uXtdgghRk9Gd&#10;I1RwxwDr4vkp15lxNzrgtYy14BIKmVbQxNhnUoaqQavDxPVI7J2dtzqy9LU0Xt+43HZyliQLaXVL&#10;/KHRPW4brL7Li1Ww+Cnn4/2XGdPhvtv4yqZme0yVGr0MH+8gIg7xLwy/+IwOBTOd3IVMEJ2Ct2mS&#10;cpQNnsT+ajnnKScFMz6QRS7/LygeAAAA//8DAFBLAQItABQABgAIAAAAIQC2gziS/gAAAOEBAAAT&#10;AAAAAAAAAAAAAAAAAAAAAABbQ29udGVudF9UeXBlc10ueG1sUEsBAi0AFAAGAAgAAAAhADj9If/W&#10;AAAAlAEAAAsAAAAAAAAAAAAAAAAALwEAAF9yZWxzLy5yZWxzUEsBAi0AFAAGAAgAAAAhAFFbuMsR&#10;AgAAIAQAAA4AAAAAAAAAAAAAAAAALgIAAGRycy9lMm9Eb2MueG1sUEsBAi0AFAAGAAgAAAAhABaf&#10;j+7cAAAACQEAAA8AAAAAAAAAAAAAAAAAawQAAGRycy9kb3ducmV2LnhtbFBLBQYAAAAABAAEAPMA&#10;AAB0BQAAAAA=&#10;">
                <v:textbox style="mso-fit-shape-to-text:t">
                  <w:txbxContent>
                    <w:p w14:paraId="70D4AD7B" w14:textId="6F1B59E8" w:rsidR="008211CF" w:rsidRPr="008211CF" w:rsidRDefault="008211CF">
                      <w:pPr>
                        <w:rPr>
                          <w:color w:val="FF0000"/>
                        </w:rPr>
                      </w:pPr>
                      <w:r w:rsidRPr="008211CF">
                        <w:rPr>
                          <w:color w:val="FF0000"/>
                        </w:rPr>
                        <w:t>Fügen Sie hier Ihr eigenes SCHULEWIRTSCHAFT-Logo ein</w:t>
                      </w:r>
                      <w:r>
                        <w:rPr>
                          <w:color w:val="FF0000"/>
                        </w:rPr>
                        <w:t>!</w:t>
                      </w:r>
                    </w:p>
                  </w:txbxContent>
                </v:textbox>
                <w10:wrap type="square"/>
              </v:shape>
            </w:pict>
          </mc:Fallback>
        </mc:AlternateContent>
      </w:r>
      <w:r w:rsidR="002D6BEF">
        <w:rPr>
          <w:noProof/>
        </w:rPr>
        <w:drawing>
          <wp:anchor distT="0" distB="0" distL="114300" distR="114300" simplePos="0" relativeHeight="251658240" behindDoc="0" locked="0" layoutInCell="1" allowOverlap="1" wp14:anchorId="3FF70E73" wp14:editId="1097CDBF">
            <wp:simplePos x="0" y="0"/>
            <wp:positionH relativeFrom="margin">
              <wp:posOffset>3034030</wp:posOffset>
            </wp:positionH>
            <wp:positionV relativeFrom="paragraph">
              <wp:posOffset>-547369</wp:posOffset>
            </wp:positionV>
            <wp:extent cx="3115376" cy="257554"/>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a:extLst>
                        <a:ext uri="{28A0092B-C50C-407E-A947-70E740481C1C}">
                          <a14:useLocalDpi xmlns:a14="http://schemas.microsoft.com/office/drawing/2010/main" val="0"/>
                        </a:ext>
                      </a:extLst>
                    </a:blip>
                    <a:stretch>
                      <a:fillRect/>
                    </a:stretch>
                  </pic:blipFill>
                  <pic:spPr>
                    <a:xfrm>
                      <a:off x="0" y="0"/>
                      <a:ext cx="3147659" cy="260223"/>
                    </a:xfrm>
                    <a:prstGeom prst="rect">
                      <a:avLst/>
                    </a:prstGeom>
                  </pic:spPr>
                </pic:pic>
              </a:graphicData>
            </a:graphic>
            <wp14:sizeRelH relativeFrom="margin">
              <wp14:pctWidth>0</wp14:pctWidth>
            </wp14:sizeRelH>
            <wp14:sizeRelV relativeFrom="margin">
              <wp14:pctHeight>0</wp14:pctHeight>
            </wp14:sizeRelV>
          </wp:anchor>
        </w:drawing>
      </w:r>
    </w:p>
    <w:p w14:paraId="6C41C26B" w14:textId="1E0F0110" w:rsidR="002D6BEF" w:rsidRDefault="002D6BEF" w:rsidP="002D6BEF"/>
    <w:p w14:paraId="0DCD41A7" w14:textId="292FBAD2" w:rsidR="002D6BEF" w:rsidRDefault="002D6BEF" w:rsidP="002D6BEF">
      <w:r>
        <w:rPr>
          <w:noProof/>
        </w:rPr>
        <mc:AlternateContent>
          <mc:Choice Requires="wps">
            <w:drawing>
              <wp:anchor distT="0" distB="0" distL="114300" distR="114300" simplePos="0" relativeHeight="251658241" behindDoc="0" locked="0" layoutInCell="1" allowOverlap="1" wp14:anchorId="6F96E40D" wp14:editId="1146EFA4">
                <wp:simplePos x="0" y="0"/>
                <wp:positionH relativeFrom="margin">
                  <wp:posOffset>1121134</wp:posOffset>
                </wp:positionH>
                <wp:positionV relativeFrom="paragraph">
                  <wp:posOffset>208584</wp:posOffset>
                </wp:positionV>
                <wp:extent cx="4114800" cy="379828"/>
                <wp:effectExtent l="0" t="0" r="19050" b="20320"/>
                <wp:wrapNone/>
                <wp:docPr id="3" name="Text Box 3"/>
                <wp:cNvGraphicFramePr/>
                <a:graphic xmlns:a="http://schemas.openxmlformats.org/drawingml/2006/main">
                  <a:graphicData uri="http://schemas.microsoft.com/office/word/2010/wordprocessingShape">
                    <wps:wsp>
                      <wps:cNvSpPr txBox="1"/>
                      <wps:spPr>
                        <a:xfrm>
                          <a:off x="0" y="0"/>
                          <a:ext cx="4114800" cy="379828"/>
                        </a:xfrm>
                        <a:prstGeom prst="rect">
                          <a:avLst/>
                        </a:prstGeom>
                        <a:solidFill>
                          <a:schemeClr val="lt1"/>
                        </a:solidFill>
                        <a:ln w="6350">
                          <a:solidFill>
                            <a:prstClr val="black"/>
                          </a:solidFill>
                        </a:ln>
                      </wps:spPr>
                      <wps:txbx>
                        <w:txbxContent>
                          <w:p w14:paraId="5CD00158" w14:textId="6B4C50C4" w:rsidR="002D6BEF" w:rsidRPr="002D6BEF" w:rsidRDefault="002D6BEF">
                            <w:pPr>
                              <w:rPr>
                                <w:color w:val="FF0000"/>
                                <w:sz w:val="28"/>
                                <w:szCs w:val="28"/>
                              </w:rPr>
                            </w:pPr>
                            <w:r>
                              <w:rPr>
                                <w:color w:val="FF0000"/>
                                <w:sz w:val="28"/>
                                <w:szCs w:val="28"/>
                              </w:rPr>
                              <w:t xml:space="preserve">Muster - </w:t>
                            </w:r>
                            <w:r w:rsidRPr="002D6BEF">
                              <w:rPr>
                                <w:color w:val="FF0000"/>
                                <w:sz w:val="28"/>
                                <w:szCs w:val="28"/>
                              </w:rPr>
                              <w:t>So könnte ein Referenzschreiben aussehen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6E40D" id="Text Box 3" o:spid="_x0000_s1027" type="#_x0000_t202" style="position:absolute;margin-left:88.3pt;margin-top:16.4pt;width:324pt;height:29.9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iV6OgIAAIMEAAAOAAAAZHJzL2Uyb0RvYy54bWysVE1v2zAMvQ/YfxB0XxynaZsacYosRYYB&#10;QVsgLXpWZCk2JouapMTOfv0o2flot9Owi0yJ1BP5+OjpfVsrshfWVaBzmg6GlAjNoaj0NqevL8sv&#10;E0qcZ7pgCrTI6UE4ej/7/GnamEyMoARVCEsQRLusMTktvTdZkjheipq5ARih0SnB1szj1m6TwrIG&#10;0WuVjIbDm6QBWxgLXDiHpw+dk84ivpSC+ycpnfBE5RRz83G1cd2ENZlNWba1zJQV79Ng/5BFzSqN&#10;j56gHphnZGerP6DqiltwIP2AQ52AlBUXsQasJh1+qGZdMiNiLUiOMyea3P+D5Y/7tXm2xLdfocUG&#10;BkIa4zKHh6GeVto6fDFTgn6k8HCiTbSecDwcp+l4MkQXR9/V7d1kNAkwyfm2sc5/E1CTYOTUYlsi&#10;W2y/cr4LPYaExxyoqlhWSsVNkIJYKEv2DJuofMwRwd9FKU2anN5cXQ8j8DtfgD7d3yjGf/TpXUQh&#10;ntKY87n2YPl205KquOBlA8UB6bLQKckZvqwQfsWcf2YWpYM04Dj4J1ykAswJeouSEuyvv52HeOwo&#10;eilpUIo5dT93zApK1HeNvb5Lx+Og3bgZX9+OcGMvPZtLj97VC0CiUhw8w6MZ4r06mtJC/YZTMw+v&#10;ootpjm/n1B/Nhe8GBKeOi/k8BqFaDfMrvTY8QIfGBFpf2jdmTd9Wj4J4hKNoWfahu11suKlhvvMg&#10;q9j6wHPHak8/Kj2Kp5/KMEqX+xh1/nfMfgMAAP//AwBQSwMEFAAGAAgAAAAhALkmMivbAAAACQEA&#10;AA8AAABkcnMvZG93bnJldi54bWxMj8FOwzAQRO9I/IO1SNyoQ0AhDXEqQIULJwri7MZb2yJeR7Gb&#10;hr9nOcFxZp9mZ9rNEgYx45R8JAXXqwIEUh+NJ6vg4/35qgaRsiajh0io4BsTbLrzs1Y3Jp7oDedd&#10;toJDKDVagct5bKRMvcOg0yqOSHw7xCnozHKy0kz6xOFhkGVRVDJoT/zB6RGfHPZfu2NQsH20a9vX&#10;enLb2ng/L5+HV/ui1OXF8nAPIuOS/2D4rc/VoeNO+3gkk8TA+q6qGFVwU/IEBurylo29gnVZgexa&#10;+X9B9wMAAP//AwBQSwECLQAUAAYACAAAACEAtoM4kv4AAADhAQAAEwAAAAAAAAAAAAAAAAAAAAAA&#10;W0NvbnRlbnRfVHlwZXNdLnhtbFBLAQItABQABgAIAAAAIQA4/SH/1gAAAJQBAAALAAAAAAAAAAAA&#10;AAAAAC8BAABfcmVscy8ucmVsc1BLAQItABQABgAIAAAAIQDD9iV6OgIAAIMEAAAOAAAAAAAAAAAA&#10;AAAAAC4CAABkcnMvZTJvRG9jLnhtbFBLAQItABQABgAIAAAAIQC5JjIr2wAAAAkBAAAPAAAAAAAA&#10;AAAAAAAAAJQEAABkcnMvZG93bnJldi54bWxQSwUGAAAAAAQABADzAAAAnAUAAAAA&#10;" fillcolor="white [3201]" strokeweight=".5pt">
                <v:textbox>
                  <w:txbxContent>
                    <w:p w14:paraId="5CD00158" w14:textId="6B4C50C4" w:rsidR="002D6BEF" w:rsidRPr="002D6BEF" w:rsidRDefault="002D6BEF">
                      <w:pPr>
                        <w:rPr>
                          <w:color w:val="FF0000"/>
                          <w:sz w:val="28"/>
                          <w:szCs w:val="28"/>
                        </w:rPr>
                      </w:pPr>
                      <w:r>
                        <w:rPr>
                          <w:color w:val="FF0000"/>
                          <w:sz w:val="28"/>
                          <w:szCs w:val="28"/>
                        </w:rPr>
                        <w:t xml:space="preserve">Muster - </w:t>
                      </w:r>
                      <w:r w:rsidRPr="002D6BEF">
                        <w:rPr>
                          <w:color w:val="FF0000"/>
                          <w:sz w:val="28"/>
                          <w:szCs w:val="28"/>
                        </w:rPr>
                        <w:t>So könnte ein Referenzschreiben aussehen</w:t>
                      </w:r>
                    </w:p>
                  </w:txbxContent>
                </v:textbox>
                <w10:wrap anchorx="margin"/>
              </v:shape>
            </w:pict>
          </mc:Fallback>
        </mc:AlternateContent>
      </w:r>
    </w:p>
    <w:p w14:paraId="70820CDC" w14:textId="64764B32" w:rsidR="002D6BEF" w:rsidRDefault="002D6BEF" w:rsidP="002D6BEF"/>
    <w:p w14:paraId="187E18F7" w14:textId="318545C2" w:rsidR="002D6BEF" w:rsidRDefault="002D6BEF" w:rsidP="002D6BEF"/>
    <w:p w14:paraId="1BBE8B1F" w14:textId="5D4BE910" w:rsidR="002D6BEF" w:rsidRDefault="002D6BEF" w:rsidP="002D6BEF"/>
    <w:p w14:paraId="303B82C1" w14:textId="77777777" w:rsidR="002D6BEF" w:rsidRDefault="002D6BEF" w:rsidP="002D6BEF"/>
    <w:p w14:paraId="73FF36F9" w14:textId="39C2C93B" w:rsidR="002D6BEF" w:rsidRDefault="002D6BEF" w:rsidP="002D6BEF"/>
    <w:p w14:paraId="14A6E9EE" w14:textId="43503F92" w:rsidR="002D6BEF" w:rsidRPr="002D6BEF" w:rsidRDefault="002D6BEF" w:rsidP="002D6BEF">
      <w:pPr>
        <w:rPr>
          <w:b/>
          <w:bCs/>
        </w:rPr>
      </w:pPr>
      <w:r w:rsidRPr="002D6BEF">
        <w:rPr>
          <w:b/>
          <w:bCs/>
        </w:rPr>
        <w:t>SCHULEWIRTSCHAFT-Preis</w:t>
      </w:r>
      <w:r w:rsidR="00B04F2B">
        <w:rPr>
          <w:b/>
          <w:bCs/>
        </w:rPr>
        <w:t xml:space="preserve"> 202</w:t>
      </w:r>
      <w:r w:rsidR="00763D8B">
        <w:rPr>
          <w:b/>
          <w:bCs/>
        </w:rPr>
        <w:t>6</w:t>
      </w:r>
      <w:r w:rsidRPr="002D6BEF">
        <w:rPr>
          <w:b/>
          <w:bCs/>
        </w:rPr>
        <w:t xml:space="preserve">: Referenzschreiben für die </w:t>
      </w:r>
      <w:r w:rsidRPr="004507DB">
        <w:rPr>
          <w:b/>
          <w:bCs/>
          <w:color w:val="FF0000"/>
        </w:rPr>
        <w:t xml:space="preserve">Muster </w:t>
      </w:r>
      <w:r w:rsidRPr="002D6BEF">
        <w:rPr>
          <w:b/>
          <w:bCs/>
        </w:rPr>
        <w:t>GmbH</w:t>
      </w:r>
    </w:p>
    <w:p w14:paraId="3D9FCB8C" w14:textId="77777777" w:rsidR="002D6BEF" w:rsidRDefault="002D6BEF" w:rsidP="002D6BEF"/>
    <w:p w14:paraId="4E5B7363" w14:textId="77777777" w:rsidR="002D6BEF" w:rsidRDefault="002D6BEF" w:rsidP="002D6BEF"/>
    <w:p w14:paraId="660F594D" w14:textId="77777777" w:rsidR="00763D8B" w:rsidRPr="00763D8B" w:rsidRDefault="00763D8B" w:rsidP="00763D8B">
      <w:pPr>
        <w:rPr>
          <w:color w:val="FF0000"/>
        </w:rPr>
      </w:pPr>
      <w:r w:rsidRPr="00763D8B">
        <w:rPr>
          <w:color w:val="FF0000"/>
        </w:rPr>
        <w:t>Sehr geehrter Herr Mustermann,</w:t>
      </w:r>
    </w:p>
    <w:p w14:paraId="75E1C8D8" w14:textId="67A00690" w:rsidR="00763D8B" w:rsidRPr="00763D8B" w:rsidRDefault="00763D8B" w:rsidP="00763D8B">
      <w:r w:rsidRPr="00763D8B">
        <w:t xml:space="preserve">sehr gern unterstützen wir die Bewerbung der </w:t>
      </w:r>
      <w:r w:rsidRPr="00763D8B">
        <w:rPr>
          <w:color w:val="FF0000"/>
        </w:rPr>
        <w:t xml:space="preserve">Muster GmbH </w:t>
      </w:r>
      <w:r w:rsidRPr="00763D8B">
        <w:t>für den SCHULEWIRTSCHAFT-Preis „Engagement sichtbar machen“ 202</w:t>
      </w:r>
      <w:r w:rsidR="0068758D" w:rsidRPr="00015ECE">
        <w:t>6</w:t>
      </w:r>
      <w:r w:rsidRPr="00763D8B">
        <w:t>.</w:t>
      </w:r>
    </w:p>
    <w:p w14:paraId="71E2F98E" w14:textId="77777777" w:rsidR="00763D8B" w:rsidRPr="00763D8B" w:rsidRDefault="00763D8B" w:rsidP="00763D8B">
      <w:r w:rsidRPr="00763D8B">
        <w:t xml:space="preserve">Seit vielen Jahren prägt die Muster GmbH als engagiertes und verlässliches Mitglied das regionale Netzwerk </w:t>
      </w:r>
      <w:r w:rsidRPr="00763D8B">
        <w:rPr>
          <w:color w:val="FF0000"/>
        </w:rPr>
        <w:t>SCHULEWIRTSCHAFT Musterstadt</w:t>
      </w:r>
      <w:r w:rsidRPr="00763D8B">
        <w:t>. Besonders hervorzuheben ist ihr langjähriger Vorsitz der Wirtschaftsseite, mit dem das Unternehmen maßgeblich zur strategischen Weiterentwicklung und zur erfolgreichen Zusammenarbeit von Schule und Wirtschaft beiträgt.</w:t>
      </w:r>
    </w:p>
    <w:p w14:paraId="2B8CBCCA" w14:textId="77777777" w:rsidR="00763D8B" w:rsidRPr="00763D8B" w:rsidRDefault="00763D8B" w:rsidP="00763D8B">
      <w:r w:rsidRPr="00763D8B">
        <w:t xml:space="preserve">Ein sichtbares Zeichen dieses Engagements ist der von der Muster GmbH initiierte und weiterentwickelte </w:t>
      </w:r>
      <w:r w:rsidRPr="00763D8B">
        <w:rPr>
          <w:b/>
          <w:bCs/>
        </w:rPr>
        <w:t>„</w:t>
      </w:r>
      <w:r w:rsidRPr="00763D8B">
        <w:rPr>
          <w:color w:val="FF0000"/>
        </w:rPr>
        <w:t>Ausbildungstag</w:t>
      </w:r>
      <w:r w:rsidRPr="00763D8B">
        <w:rPr>
          <w:b/>
          <w:bCs/>
        </w:rPr>
        <w:t>“</w:t>
      </w:r>
      <w:r w:rsidRPr="00763D8B">
        <w:t>, der Jugendlichen, Eltern und Lehrkräften praxisnahe Einblicke in Ausbildungsberufe und Unternehmen der Region ermöglicht. Ergänzt wird dieses Angebot durch regelmäßige Bewerbertrainings, Ferienpraktika für Schülerinnen und Schüler sowie Einblicke in den Betriebsalltag für Lehrkräfte.</w:t>
      </w:r>
    </w:p>
    <w:p w14:paraId="51336321" w14:textId="61195C62" w:rsidR="00763D8B" w:rsidRPr="00763D8B" w:rsidRDefault="00763D8B" w:rsidP="00763D8B">
      <w:r w:rsidRPr="00763D8B">
        <w:t xml:space="preserve">Mit ihrem kontinuierlichen, innovativen und nachhaltig wirkenden Einsatz leistet </w:t>
      </w:r>
      <w:r w:rsidRPr="00763D8B">
        <w:rPr>
          <w:color w:val="FF0000"/>
        </w:rPr>
        <w:t xml:space="preserve">die Muster GmbH </w:t>
      </w:r>
      <w:r w:rsidRPr="00763D8B">
        <w:t xml:space="preserve">einen herausragenden Beitrag zur </w:t>
      </w:r>
      <w:r w:rsidR="00344E64">
        <w:t>Beruflichen Orientierung</w:t>
      </w:r>
      <w:r w:rsidRPr="00763D8B">
        <w:t xml:space="preserve"> junger Menschen. Deshalb halten wir das Unternehmen für in besonderem Maße preiswürdig und empfehlen die Bewerbung ausdrücklich.</w:t>
      </w:r>
    </w:p>
    <w:p w14:paraId="1BAF82B4" w14:textId="77777777" w:rsidR="00633B05" w:rsidRDefault="00633B05" w:rsidP="002D6BEF"/>
    <w:p w14:paraId="230C9530" w14:textId="5567B2FC" w:rsidR="002D6BEF" w:rsidRDefault="00C757B1" w:rsidP="002D6BEF">
      <w:r>
        <w:t>Viele Grüße</w:t>
      </w:r>
      <w:r w:rsidR="004507DB">
        <w:t>,</w:t>
      </w:r>
    </w:p>
    <w:p w14:paraId="6AAFD1FD" w14:textId="77777777" w:rsidR="004507DB" w:rsidRDefault="004507DB" w:rsidP="002D6BEF"/>
    <w:p w14:paraId="6E8676B9" w14:textId="77777777" w:rsidR="00F8450A" w:rsidRDefault="00F8450A" w:rsidP="00F8450A">
      <w:r>
        <w:rPr>
          <w:rFonts w:cstheme="minorHAnsi"/>
        </w:rPr>
        <w:t xml:space="preserve">SCHULEWIRTSCHAFT </w:t>
      </w:r>
      <w:r>
        <w:rPr>
          <w:rFonts w:cstheme="minorHAnsi"/>
          <w:i/>
          <w:highlight w:val="yellow"/>
        </w:rPr>
        <w:t>Land einfügen und Signatur einfügen</w:t>
      </w:r>
    </w:p>
    <w:p w14:paraId="087C898D" w14:textId="0128AEAA" w:rsidR="0068758D" w:rsidRDefault="0068758D">
      <w:r>
        <w:br w:type="page"/>
      </w:r>
    </w:p>
    <w:p w14:paraId="10C155E6" w14:textId="5397CED0" w:rsidR="004507DB" w:rsidRPr="00712592" w:rsidRDefault="0068758D" w:rsidP="00F8450A">
      <w:pPr>
        <w:rPr>
          <w:b/>
          <w:bCs/>
          <w:sz w:val="20"/>
          <w:szCs w:val="20"/>
        </w:rPr>
      </w:pPr>
      <w:r w:rsidRPr="00712592">
        <w:rPr>
          <w:b/>
          <w:bCs/>
          <w:sz w:val="20"/>
          <w:szCs w:val="20"/>
          <w:highlight w:val="yellow"/>
        </w:rPr>
        <w:lastRenderedPageBreak/>
        <w:t>Mit folgenden Leitfragen kann das Anschreiben individuell angepasst werden:</w:t>
      </w:r>
    </w:p>
    <w:p w14:paraId="2101253D" w14:textId="77777777" w:rsidR="009D252F" w:rsidRPr="00712592" w:rsidRDefault="009D252F" w:rsidP="009D252F">
      <w:pPr>
        <w:rPr>
          <w:b/>
          <w:bCs/>
          <w:sz w:val="20"/>
          <w:szCs w:val="20"/>
        </w:rPr>
      </w:pPr>
      <w:r w:rsidRPr="00712592">
        <w:rPr>
          <w:b/>
          <w:bCs/>
          <w:sz w:val="20"/>
          <w:szCs w:val="20"/>
        </w:rPr>
        <w:t>Zum Engagement des Unternehmens</w:t>
      </w:r>
    </w:p>
    <w:p w14:paraId="43FE5227" w14:textId="77777777" w:rsidR="009D252F" w:rsidRPr="00712592" w:rsidRDefault="009D252F" w:rsidP="009D252F">
      <w:pPr>
        <w:numPr>
          <w:ilvl w:val="0"/>
          <w:numId w:val="1"/>
        </w:numPr>
        <w:rPr>
          <w:sz w:val="20"/>
          <w:szCs w:val="20"/>
        </w:rPr>
      </w:pPr>
      <w:r w:rsidRPr="00712592">
        <w:rPr>
          <w:sz w:val="20"/>
          <w:szCs w:val="20"/>
        </w:rPr>
        <w:t>Worin zeigt sich das Engagement des Unternehmens über einen längeren Zeitraum besonders deutlich?</w:t>
      </w:r>
    </w:p>
    <w:p w14:paraId="0EA27677" w14:textId="77777777" w:rsidR="009D252F" w:rsidRPr="00712592" w:rsidRDefault="009D252F" w:rsidP="009D252F">
      <w:pPr>
        <w:numPr>
          <w:ilvl w:val="0"/>
          <w:numId w:val="1"/>
        </w:numPr>
        <w:rPr>
          <w:sz w:val="20"/>
          <w:szCs w:val="20"/>
        </w:rPr>
      </w:pPr>
      <w:r w:rsidRPr="00712592">
        <w:rPr>
          <w:sz w:val="20"/>
          <w:szCs w:val="20"/>
        </w:rPr>
        <w:t>Welche Rolle übernimmt das Unternehmen im Netzwerk – mit welchen spürbaren Auswirkungen?</w:t>
      </w:r>
    </w:p>
    <w:p w14:paraId="09A773F9" w14:textId="77777777" w:rsidR="009D252F" w:rsidRPr="00712592" w:rsidRDefault="009D252F" w:rsidP="009D252F">
      <w:pPr>
        <w:numPr>
          <w:ilvl w:val="0"/>
          <w:numId w:val="1"/>
        </w:numPr>
        <w:rPr>
          <w:sz w:val="20"/>
          <w:szCs w:val="20"/>
        </w:rPr>
      </w:pPr>
      <w:r w:rsidRPr="00712592">
        <w:rPr>
          <w:sz w:val="20"/>
          <w:szCs w:val="20"/>
        </w:rPr>
        <w:t>Wo geht das Engagement über das Übliche oder Erwartbare hinaus?</w:t>
      </w:r>
    </w:p>
    <w:p w14:paraId="4C1DD4F2" w14:textId="77777777" w:rsidR="00986DFD" w:rsidRPr="00712592" w:rsidRDefault="00EF516A" w:rsidP="009D252F">
      <w:pPr>
        <w:numPr>
          <w:ilvl w:val="0"/>
          <w:numId w:val="1"/>
        </w:numPr>
        <w:rPr>
          <w:sz w:val="20"/>
          <w:szCs w:val="20"/>
        </w:rPr>
      </w:pPr>
      <w:r w:rsidRPr="00712592">
        <w:rPr>
          <w:sz w:val="20"/>
          <w:szCs w:val="20"/>
        </w:rPr>
        <w:t>Seit wann engagiert sich das Unternehmen im Netzwerk?</w:t>
      </w:r>
    </w:p>
    <w:p w14:paraId="57847F89" w14:textId="77777777" w:rsidR="00986DFD" w:rsidRPr="00712592" w:rsidRDefault="00EF516A" w:rsidP="009D252F">
      <w:pPr>
        <w:numPr>
          <w:ilvl w:val="0"/>
          <w:numId w:val="1"/>
        </w:numPr>
        <w:rPr>
          <w:sz w:val="20"/>
          <w:szCs w:val="20"/>
        </w:rPr>
      </w:pPr>
      <w:r w:rsidRPr="00712592">
        <w:rPr>
          <w:sz w:val="20"/>
          <w:szCs w:val="20"/>
        </w:rPr>
        <w:t>Wie hat sich das Engagement des Unternehmens im Verlauf der Zeit entwickelt</w:t>
      </w:r>
      <w:r w:rsidR="00986DFD" w:rsidRPr="00712592">
        <w:rPr>
          <w:sz w:val="20"/>
          <w:szCs w:val="20"/>
        </w:rPr>
        <w:t>?</w:t>
      </w:r>
    </w:p>
    <w:p w14:paraId="0FDBB5A4" w14:textId="77777777" w:rsidR="00986DFD" w:rsidRPr="00712592" w:rsidRDefault="00986DFD" w:rsidP="009D252F">
      <w:pPr>
        <w:numPr>
          <w:ilvl w:val="0"/>
          <w:numId w:val="1"/>
        </w:numPr>
        <w:rPr>
          <w:sz w:val="20"/>
          <w:szCs w:val="20"/>
        </w:rPr>
      </w:pPr>
      <w:r w:rsidRPr="00712592">
        <w:rPr>
          <w:sz w:val="20"/>
          <w:szCs w:val="20"/>
        </w:rPr>
        <w:t>W</w:t>
      </w:r>
      <w:r w:rsidR="00EF516A" w:rsidRPr="00712592">
        <w:rPr>
          <w:sz w:val="20"/>
          <w:szCs w:val="20"/>
        </w:rPr>
        <w:t>as wurde neu aufgenommen</w:t>
      </w:r>
      <w:r w:rsidRPr="00712592">
        <w:rPr>
          <w:sz w:val="20"/>
          <w:szCs w:val="20"/>
        </w:rPr>
        <w:t>?</w:t>
      </w:r>
    </w:p>
    <w:p w14:paraId="14492EE2" w14:textId="2E33AF60" w:rsidR="00EF516A" w:rsidRPr="00712592" w:rsidRDefault="00986DFD" w:rsidP="009D252F">
      <w:pPr>
        <w:numPr>
          <w:ilvl w:val="0"/>
          <w:numId w:val="1"/>
        </w:numPr>
        <w:rPr>
          <w:sz w:val="20"/>
          <w:szCs w:val="20"/>
        </w:rPr>
      </w:pPr>
      <w:r w:rsidRPr="00712592">
        <w:rPr>
          <w:sz w:val="20"/>
          <w:szCs w:val="20"/>
        </w:rPr>
        <w:t>W</w:t>
      </w:r>
      <w:r w:rsidR="00EF516A" w:rsidRPr="00712592">
        <w:rPr>
          <w:sz w:val="20"/>
          <w:szCs w:val="20"/>
        </w:rPr>
        <w:t>ie viele Teilnehmende werden durchschnittlich erreicht?</w:t>
      </w:r>
    </w:p>
    <w:p w14:paraId="5C83BE06" w14:textId="77777777" w:rsidR="00302092" w:rsidRPr="00712592" w:rsidRDefault="00302092" w:rsidP="00302092">
      <w:pPr>
        <w:ind w:left="360"/>
        <w:rPr>
          <w:rFonts w:ascii="Calibri" w:hAnsi="Calibri" w:cs="Calibri"/>
          <w:sz w:val="20"/>
          <w:szCs w:val="20"/>
        </w:rPr>
      </w:pPr>
      <w:r w:rsidRPr="00712592">
        <w:rPr>
          <w:rFonts w:ascii="Calibri" w:hAnsi="Calibri" w:cs="Calibri"/>
          <w:sz w:val="20"/>
          <w:szCs w:val="20"/>
        </w:rPr>
        <w:t xml:space="preserve">Falls Sie an einer Veranstaltung des Unternehmens teilgenommen haben: </w:t>
      </w:r>
    </w:p>
    <w:p w14:paraId="46EED699" w14:textId="096DBF5C" w:rsidR="00302092" w:rsidRPr="00712592" w:rsidRDefault="00302092" w:rsidP="00302092">
      <w:pPr>
        <w:pStyle w:val="Listenabsatz"/>
        <w:numPr>
          <w:ilvl w:val="0"/>
          <w:numId w:val="1"/>
        </w:numPr>
        <w:rPr>
          <w:rFonts w:ascii="Calibri" w:hAnsi="Calibri" w:cs="Calibri"/>
          <w:sz w:val="20"/>
          <w:szCs w:val="20"/>
        </w:rPr>
      </w:pPr>
      <w:r w:rsidRPr="00712592">
        <w:rPr>
          <w:rFonts w:ascii="Calibri" w:hAnsi="Calibri" w:cs="Calibri"/>
          <w:sz w:val="20"/>
          <w:szCs w:val="20"/>
        </w:rPr>
        <w:t xml:space="preserve">Um welche Veranstaltung handelte es sich, welchen Eindruck haben Sie? </w:t>
      </w:r>
    </w:p>
    <w:p w14:paraId="50BD25C0" w14:textId="77777777" w:rsidR="00036ECB" w:rsidRPr="00712592" w:rsidRDefault="00302092" w:rsidP="00036ECB">
      <w:pPr>
        <w:ind w:left="360"/>
        <w:rPr>
          <w:rFonts w:ascii="Calibri" w:hAnsi="Calibri" w:cs="Calibri"/>
          <w:sz w:val="20"/>
          <w:szCs w:val="20"/>
        </w:rPr>
      </w:pPr>
      <w:r w:rsidRPr="00712592">
        <w:rPr>
          <w:rFonts w:ascii="Calibri" w:hAnsi="Calibri" w:cs="Calibri"/>
          <w:sz w:val="20"/>
          <w:szCs w:val="20"/>
        </w:rPr>
        <w:t>Falls das Unternehmen sich bereits erfolgreich für den SCHULEWIRTSCHAFT-PREIS beworben hatte:</w:t>
      </w:r>
    </w:p>
    <w:p w14:paraId="1B4037BD" w14:textId="7D03DC79" w:rsidR="00036ECB" w:rsidRPr="00712592" w:rsidRDefault="00302092" w:rsidP="00036ECB">
      <w:pPr>
        <w:pStyle w:val="Listenabsatz"/>
        <w:numPr>
          <w:ilvl w:val="0"/>
          <w:numId w:val="1"/>
        </w:numPr>
        <w:rPr>
          <w:rFonts w:ascii="Calibri" w:hAnsi="Calibri" w:cs="Calibri"/>
          <w:sz w:val="20"/>
          <w:szCs w:val="20"/>
        </w:rPr>
      </w:pPr>
      <w:r w:rsidRPr="00712592">
        <w:rPr>
          <w:rFonts w:ascii="Calibri" w:hAnsi="Calibri" w:cs="Calibri"/>
          <w:sz w:val="20"/>
          <w:szCs w:val="20"/>
        </w:rPr>
        <w:t>Warum nominieren Sie das Unternehmen erneut?</w:t>
      </w:r>
    </w:p>
    <w:p w14:paraId="76A5EC58" w14:textId="49DF6C07" w:rsidR="00302092" w:rsidRPr="00712592" w:rsidRDefault="00302092" w:rsidP="00036ECB">
      <w:pPr>
        <w:rPr>
          <w:rFonts w:ascii="Calibri" w:hAnsi="Calibri" w:cs="Calibri"/>
          <w:sz w:val="20"/>
          <w:szCs w:val="20"/>
        </w:rPr>
      </w:pPr>
      <w:r w:rsidRPr="00712592">
        <w:rPr>
          <w:rFonts w:ascii="Calibri" w:hAnsi="Calibri" w:cs="Calibri"/>
          <w:sz w:val="20"/>
          <w:szCs w:val="20"/>
        </w:rPr>
        <w:t xml:space="preserve">Bitte berücksichtigen Sie bei Ihrer Einschätzung auch die Größe des Unternehmens. Kleine und mittlere Unternehmen verfügen oft nicht über so umfangreiche HR-Abteilungen wie Großunternehmen. </w:t>
      </w:r>
    </w:p>
    <w:p w14:paraId="5C30F43C" w14:textId="77777777" w:rsidR="00302092" w:rsidRPr="00712592" w:rsidRDefault="00302092" w:rsidP="00302092">
      <w:pPr>
        <w:ind w:left="360"/>
        <w:rPr>
          <w:sz w:val="20"/>
          <w:szCs w:val="20"/>
        </w:rPr>
      </w:pPr>
    </w:p>
    <w:p w14:paraId="7818C888" w14:textId="77777777" w:rsidR="009D252F" w:rsidRPr="00712592" w:rsidRDefault="009D252F" w:rsidP="009D252F">
      <w:pPr>
        <w:rPr>
          <w:b/>
          <w:bCs/>
          <w:sz w:val="20"/>
          <w:szCs w:val="20"/>
        </w:rPr>
      </w:pPr>
      <w:r w:rsidRPr="00712592">
        <w:rPr>
          <w:b/>
          <w:bCs/>
          <w:sz w:val="20"/>
          <w:szCs w:val="20"/>
        </w:rPr>
        <w:t>Zum Mehrwert für Schule und Jugendliche</w:t>
      </w:r>
    </w:p>
    <w:p w14:paraId="69D208A2" w14:textId="77777777" w:rsidR="009D252F" w:rsidRPr="00712592" w:rsidRDefault="009D252F" w:rsidP="009D252F">
      <w:pPr>
        <w:numPr>
          <w:ilvl w:val="0"/>
          <w:numId w:val="2"/>
        </w:numPr>
        <w:rPr>
          <w:sz w:val="20"/>
          <w:szCs w:val="20"/>
        </w:rPr>
      </w:pPr>
      <w:r w:rsidRPr="00712592">
        <w:rPr>
          <w:sz w:val="20"/>
          <w:szCs w:val="20"/>
        </w:rPr>
        <w:t>Welchen konkreten Nutzen haben Schülerinnen und Schüler, Eltern und Lehrkräfte durch die Aktivitäten?</w:t>
      </w:r>
    </w:p>
    <w:p w14:paraId="39A2192D" w14:textId="6EC83685" w:rsidR="009D252F" w:rsidRPr="00712592" w:rsidRDefault="009D252F" w:rsidP="009D252F">
      <w:pPr>
        <w:numPr>
          <w:ilvl w:val="0"/>
          <w:numId w:val="2"/>
        </w:numPr>
        <w:rPr>
          <w:sz w:val="20"/>
          <w:szCs w:val="20"/>
        </w:rPr>
      </w:pPr>
      <w:r w:rsidRPr="00712592">
        <w:rPr>
          <w:sz w:val="20"/>
          <w:szCs w:val="20"/>
        </w:rPr>
        <w:t xml:space="preserve">Wie trägt das Unternehmen dazu bei, </w:t>
      </w:r>
      <w:r w:rsidR="00F73D64" w:rsidRPr="00712592">
        <w:rPr>
          <w:sz w:val="20"/>
          <w:szCs w:val="20"/>
        </w:rPr>
        <w:t>Berufliche Orientierung</w:t>
      </w:r>
      <w:r w:rsidRPr="00712592">
        <w:rPr>
          <w:sz w:val="20"/>
          <w:szCs w:val="20"/>
        </w:rPr>
        <w:t xml:space="preserve"> praxisnah und erlebbar zu gestalten?</w:t>
      </w:r>
    </w:p>
    <w:p w14:paraId="1AACA386" w14:textId="77777777" w:rsidR="009D252F" w:rsidRPr="00712592" w:rsidRDefault="009D252F" w:rsidP="009D252F">
      <w:pPr>
        <w:numPr>
          <w:ilvl w:val="0"/>
          <w:numId w:val="2"/>
        </w:numPr>
        <w:rPr>
          <w:sz w:val="20"/>
          <w:szCs w:val="20"/>
        </w:rPr>
      </w:pPr>
      <w:r w:rsidRPr="00712592">
        <w:rPr>
          <w:sz w:val="20"/>
          <w:szCs w:val="20"/>
        </w:rPr>
        <w:t>Welche Formate oder Angebote haben sich besonders bewährt oder weiterentwickelt?</w:t>
      </w:r>
    </w:p>
    <w:p w14:paraId="53998FF7" w14:textId="22CC90E0" w:rsidR="00E56E2F" w:rsidRPr="00712592" w:rsidRDefault="00E56E2F" w:rsidP="00E56E2F">
      <w:pPr>
        <w:pStyle w:val="Listenabsatz"/>
        <w:numPr>
          <w:ilvl w:val="0"/>
          <w:numId w:val="2"/>
        </w:numPr>
        <w:rPr>
          <w:rFonts w:ascii="Calibri" w:hAnsi="Calibri" w:cs="Calibri"/>
          <w:sz w:val="20"/>
          <w:szCs w:val="20"/>
        </w:rPr>
      </w:pPr>
      <w:r w:rsidRPr="00712592">
        <w:rPr>
          <w:rFonts w:ascii="Calibri" w:hAnsi="Calibri" w:cs="Calibri"/>
          <w:sz w:val="20"/>
          <w:szCs w:val="20"/>
        </w:rPr>
        <w:t xml:space="preserve">Bitte versuchen Sie das Engagement des Unternehmens für den Bereich der Berufsorientierung von anderen Förderungen/Projekten z. B. im MINT-Bereich abzugrenzen. Teilen Sie uns bitte mit, warum ggf. das Unternehmen neben dem bereits erhaltenen Preis/neben der bereits erhaltenen Förderung auch den SCHULEWIRTSCHAFT-PREIS erhalten sollte. </w:t>
      </w:r>
    </w:p>
    <w:p w14:paraId="23EFAAA0" w14:textId="77777777" w:rsidR="007E37BC" w:rsidRPr="00712592" w:rsidRDefault="007E37BC" w:rsidP="007E37BC">
      <w:pPr>
        <w:rPr>
          <w:rFonts w:ascii="Calibri" w:hAnsi="Calibri" w:cs="Calibri"/>
          <w:sz w:val="20"/>
          <w:szCs w:val="20"/>
        </w:rPr>
      </w:pPr>
    </w:p>
    <w:p w14:paraId="6C0A0CCA" w14:textId="77777777" w:rsidR="009D252F" w:rsidRPr="00712592" w:rsidRDefault="009D252F" w:rsidP="009D252F">
      <w:pPr>
        <w:rPr>
          <w:b/>
          <w:bCs/>
          <w:sz w:val="20"/>
          <w:szCs w:val="20"/>
        </w:rPr>
      </w:pPr>
      <w:r w:rsidRPr="00712592">
        <w:rPr>
          <w:b/>
          <w:bCs/>
          <w:sz w:val="20"/>
          <w:szCs w:val="20"/>
        </w:rPr>
        <w:t>Zur Vorbildfunktion und Preiswürdigkeit</w:t>
      </w:r>
    </w:p>
    <w:p w14:paraId="58999BAA" w14:textId="77777777" w:rsidR="009D252F" w:rsidRPr="00712592" w:rsidRDefault="009D252F" w:rsidP="009D252F">
      <w:pPr>
        <w:numPr>
          <w:ilvl w:val="0"/>
          <w:numId w:val="3"/>
        </w:numPr>
        <w:rPr>
          <w:sz w:val="20"/>
          <w:szCs w:val="20"/>
        </w:rPr>
      </w:pPr>
      <w:r w:rsidRPr="00712592">
        <w:rPr>
          <w:sz w:val="20"/>
          <w:szCs w:val="20"/>
        </w:rPr>
        <w:t>Warum ist das Unternehmen ein gutes Beispiel für gelungene SCHULEWIRTSCHAFT-Arbeit?</w:t>
      </w:r>
    </w:p>
    <w:p w14:paraId="17F5B362" w14:textId="77777777" w:rsidR="009D252F" w:rsidRPr="00712592" w:rsidRDefault="009D252F" w:rsidP="009D252F">
      <w:pPr>
        <w:numPr>
          <w:ilvl w:val="0"/>
          <w:numId w:val="3"/>
        </w:numPr>
        <w:rPr>
          <w:sz w:val="20"/>
          <w:szCs w:val="20"/>
        </w:rPr>
      </w:pPr>
      <w:r w:rsidRPr="00712592">
        <w:rPr>
          <w:sz w:val="20"/>
          <w:szCs w:val="20"/>
        </w:rPr>
        <w:t xml:space="preserve">Was unterscheidet dieses Engagement </w:t>
      </w:r>
      <w:proofErr w:type="gramStart"/>
      <w:r w:rsidRPr="00712592">
        <w:rPr>
          <w:sz w:val="20"/>
          <w:szCs w:val="20"/>
        </w:rPr>
        <w:t>von dem anderer Akteure</w:t>
      </w:r>
      <w:proofErr w:type="gramEnd"/>
      <w:r w:rsidRPr="00712592">
        <w:rPr>
          <w:sz w:val="20"/>
          <w:szCs w:val="20"/>
        </w:rPr>
        <w:t xml:space="preserve"> in der Region?</w:t>
      </w:r>
    </w:p>
    <w:p w14:paraId="47EF7C49" w14:textId="77777777" w:rsidR="009D252F" w:rsidRPr="00712592" w:rsidRDefault="009D252F" w:rsidP="009D252F">
      <w:pPr>
        <w:numPr>
          <w:ilvl w:val="0"/>
          <w:numId w:val="3"/>
        </w:numPr>
        <w:rPr>
          <w:sz w:val="20"/>
          <w:szCs w:val="20"/>
        </w:rPr>
      </w:pPr>
      <w:r w:rsidRPr="00712592">
        <w:rPr>
          <w:sz w:val="20"/>
          <w:szCs w:val="20"/>
        </w:rPr>
        <w:t>Weshalb sollte genau dieses Engagement sichtbar gemacht und ausgezeichnet werden?</w:t>
      </w:r>
    </w:p>
    <w:p w14:paraId="497FD383" w14:textId="77777777" w:rsidR="009D252F" w:rsidRPr="00712592" w:rsidRDefault="009D252F" w:rsidP="009D252F">
      <w:pPr>
        <w:rPr>
          <w:b/>
          <w:bCs/>
          <w:sz w:val="20"/>
          <w:szCs w:val="20"/>
        </w:rPr>
      </w:pPr>
      <w:r w:rsidRPr="00712592">
        <w:rPr>
          <w:b/>
          <w:bCs/>
          <w:sz w:val="20"/>
          <w:szCs w:val="20"/>
        </w:rPr>
        <w:t>Zur persönlichen Bewertung</w:t>
      </w:r>
    </w:p>
    <w:p w14:paraId="47E21E02" w14:textId="77777777" w:rsidR="009D252F" w:rsidRPr="00712592" w:rsidRDefault="009D252F" w:rsidP="009D252F">
      <w:pPr>
        <w:numPr>
          <w:ilvl w:val="0"/>
          <w:numId w:val="4"/>
        </w:numPr>
        <w:rPr>
          <w:sz w:val="20"/>
          <w:szCs w:val="20"/>
        </w:rPr>
      </w:pPr>
      <w:r w:rsidRPr="00712592">
        <w:rPr>
          <w:sz w:val="20"/>
          <w:szCs w:val="20"/>
        </w:rPr>
        <w:t>Warum unterstützen wir diese Bewerbung persönlich und mit Überzeugung?</w:t>
      </w:r>
    </w:p>
    <w:p w14:paraId="48A60F43" w14:textId="77777777" w:rsidR="009D252F" w:rsidRPr="00712592" w:rsidRDefault="009D252F" w:rsidP="009D252F">
      <w:pPr>
        <w:numPr>
          <w:ilvl w:val="0"/>
          <w:numId w:val="4"/>
        </w:numPr>
        <w:rPr>
          <w:sz w:val="20"/>
          <w:szCs w:val="20"/>
        </w:rPr>
      </w:pPr>
      <w:r w:rsidRPr="00712592">
        <w:rPr>
          <w:sz w:val="20"/>
          <w:szCs w:val="20"/>
        </w:rPr>
        <w:t>Welche langfristige Wirkung sehen wir durch das Engagement des Unternehmens?</w:t>
      </w:r>
    </w:p>
    <w:p w14:paraId="6B77C092" w14:textId="77777777" w:rsidR="0068758D" w:rsidRPr="00712592" w:rsidRDefault="0068758D" w:rsidP="00F8450A">
      <w:pPr>
        <w:rPr>
          <w:sz w:val="20"/>
          <w:szCs w:val="20"/>
        </w:rPr>
      </w:pPr>
    </w:p>
    <w:sectPr w:rsidR="0068758D" w:rsidRPr="00712592" w:rsidSect="00FE36B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031"/>
    <w:multiLevelType w:val="multilevel"/>
    <w:tmpl w:val="0FAA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00491"/>
    <w:multiLevelType w:val="multilevel"/>
    <w:tmpl w:val="A52C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F79A6"/>
    <w:multiLevelType w:val="multilevel"/>
    <w:tmpl w:val="570E0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897D0B"/>
    <w:multiLevelType w:val="multilevel"/>
    <w:tmpl w:val="C458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6976865">
    <w:abstractNumId w:val="1"/>
  </w:num>
  <w:num w:numId="2" w16cid:durableId="1987665612">
    <w:abstractNumId w:val="2"/>
  </w:num>
  <w:num w:numId="3" w16cid:durableId="1961759716">
    <w:abstractNumId w:val="0"/>
  </w:num>
  <w:num w:numId="4" w16cid:durableId="453838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BEF"/>
    <w:rsid w:val="00015ECE"/>
    <w:rsid w:val="00031D10"/>
    <w:rsid w:val="00036ECB"/>
    <w:rsid w:val="000F027B"/>
    <w:rsid w:val="001C7767"/>
    <w:rsid w:val="00217007"/>
    <w:rsid w:val="002D6BEF"/>
    <w:rsid w:val="00302092"/>
    <w:rsid w:val="00344E64"/>
    <w:rsid w:val="00372370"/>
    <w:rsid w:val="00387FC8"/>
    <w:rsid w:val="004507DB"/>
    <w:rsid w:val="00463DBE"/>
    <w:rsid w:val="00553E61"/>
    <w:rsid w:val="005D1AF5"/>
    <w:rsid w:val="00633B05"/>
    <w:rsid w:val="0068758D"/>
    <w:rsid w:val="00690AA8"/>
    <w:rsid w:val="00701600"/>
    <w:rsid w:val="00712592"/>
    <w:rsid w:val="00763D8B"/>
    <w:rsid w:val="007A1546"/>
    <w:rsid w:val="007E315F"/>
    <w:rsid w:val="007E37BC"/>
    <w:rsid w:val="008211CF"/>
    <w:rsid w:val="00853F17"/>
    <w:rsid w:val="0094131A"/>
    <w:rsid w:val="00986DFD"/>
    <w:rsid w:val="00994903"/>
    <w:rsid w:val="009C0CC6"/>
    <w:rsid w:val="009D252F"/>
    <w:rsid w:val="00A079C4"/>
    <w:rsid w:val="00B04F2B"/>
    <w:rsid w:val="00B2711F"/>
    <w:rsid w:val="00C757B1"/>
    <w:rsid w:val="00CD6092"/>
    <w:rsid w:val="00E56E2F"/>
    <w:rsid w:val="00EC6506"/>
    <w:rsid w:val="00EF516A"/>
    <w:rsid w:val="00F73D64"/>
    <w:rsid w:val="00F8450A"/>
    <w:rsid w:val="00FE36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23A4"/>
  <w15:chartTrackingRefBased/>
  <w15:docId w15:val="{A3264402-2E9B-4692-9E2B-BAAC587B5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EC6506"/>
    <w:pPr>
      <w:spacing w:after="0" w:line="240" w:lineRule="auto"/>
    </w:pPr>
  </w:style>
  <w:style w:type="character" w:styleId="Kommentarzeichen">
    <w:name w:val="annotation reference"/>
    <w:basedOn w:val="Absatz-Standardschriftart"/>
    <w:uiPriority w:val="99"/>
    <w:semiHidden/>
    <w:unhideWhenUsed/>
    <w:rsid w:val="00701600"/>
    <w:rPr>
      <w:sz w:val="16"/>
      <w:szCs w:val="16"/>
    </w:rPr>
  </w:style>
  <w:style w:type="paragraph" w:styleId="Kommentartext">
    <w:name w:val="annotation text"/>
    <w:basedOn w:val="Standard"/>
    <w:link w:val="KommentartextZchn"/>
    <w:uiPriority w:val="99"/>
    <w:unhideWhenUsed/>
    <w:rsid w:val="00701600"/>
    <w:pPr>
      <w:spacing w:line="240" w:lineRule="auto"/>
    </w:pPr>
    <w:rPr>
      <w:sz w:val="20"/>
      <w:szCs w:val="20"/>
    </w:rPr>
  </w:style>
  <w:style w:type="character" w:customStyle="1" w:styleId="KommentartextZchn">
    <w:name w:val="Kommentartext Zchn"/>
    <w:basedOn w:val="Absatz-Standardschriftart"/>
    <w:link w:val="Kommentartext"/>
    <w:uiPriority w:val="99"/>
    <w:rsid w:val="00701600"/>
    <w:rPr>
      <w:sz w:val="20"/>
      <w:szCs w:val="20"/>
    </w:rPr>
  </w:style>
  <w:style w:type="paragraph" w:styleId="Kommentarthema">
    <w:name w:val="annotation subject"/>
    <w:basedOn w:val="Kommentartext"/>
    <w:next w:val="Kommentartext"/>
    <w:link w:val="KommentarthemaZchn"/>
    <w:uiPriority w:val="99"/>
    <w:semiHidden/>
    <w:unhideWhenUsed/>
    <w:rsid w:val="00701600"/>
    <w:rPr>
      <w:b/>
      <w:bCs/>
    </w:rPr>
  </w:style>
  <w:style w:type="character" w:customStyle="1" w:styleId="KommentarthemaZchn">
    <w:name w:val="Kommentarthema Zchn"/>
    <w:basedOn w:val="KommentartextZchn"/>
    <w:link w:val="Kommentarthema"/>
    <w:uiPriority w:val="99"/>
    <w:semiHidden/>
    <w:rsid w:val="00701600"/>
    <w:rPr>
      <w:b/>
      <w:bCs/>
      <w:sz w:val="20"/>
      <w:szCs w:val="20"/>
    </w:rPr>
  </w:style>
  <w:style w:type="paragraph" w:styleId="Listenabsatz">
    <w:name w:val="List Paragraph"/>
    <w:basedOn w:val="Standard"/>
    <w:uiPriority w:val="34"/>
    <w:qFormat/>
    <w:rsid w:val="00302092"/>
    <w:pPr>
      <w:ind w:left="720"/>
      <w:contextualSpacing/>
    </w:pPr>
  </w:style>
  <w:style w:type="character" w:styleId="Hyperlink">
    <w:name w:val="Hyperlink"/>
    <w:basedOn w:val="Absatz-Standardschriftart"/>
    <w:uiPriority w:val="99"/>
    <w:semiHidden/>
    <w:unhideWhenUsed/>
    <w:rsid w:val="00E56E2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822886">
      <w:bodyDiv w:val="1"/>
      <w:marLeft w:val="0"/>
      <w:marRight w:val="0"/>
      <w:marTop w:val="0"/>
      <w:marBottom w:val="0"/>
      <w:divBdr>
        <w:top w:val="none" w:sz="0" w:space="0" w:color="auto"/>
        <w:left w:val="none" w:sz="0" w:space="0" w:color="auto"/>
        <w:bottom w:val="none" w:sz="0" w:space="0" w:color="auto"/>
        <w:right w:val="none" w:sz="0" w:space="0" w:color="auto"/>
      </w:divBdr>
    </w:div>
    <w:div w:id="1250433293">
      <w:bodyDiv w:val="1"/>
      <w:marLeft w:val="0"/>
      <w:marRight w:val="0"/>
      <w:marTop w:val="0"/>
      <w:marBottom w:val="0"/>
      <w:divBdr>
        <w:top w:val="none" w:sz="0" w:space="0" w:color="auto"/>
        <w:left w:val="none" w:sz="0" w:space="0" w:color="auto"/>
        <w:bottom w:val="none" w:sz="0" w:space="0" w:color="auto"/>
        <w:right w:val="none" w:sz="0" w:space="0" w:color="auto"/>
      </w:divBdr>
    </w:div>
    <w:div w:id="208857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20" ma:contentTypeDescription="Ein neues Dokument erstellen." ma:contentTypeScope="" ma:versionID="dfb16cc77f4ddbfa51478bffe807ebf8">
  <xsd:schema xmlns:xsd="http://www.w3.org/2001/XMLSchema" xmlns:xs="http://www.w3.org/2001/XMLSchema" xmlns:p="http://schemas.microsoft.com/office/2006/metadata/properties" xmlns:ns2="39b60302-f656-4489-87c4-9a129c70e716" xmlns:ns3="91476497-23d1-4126-8cbc-cdadae6bbf2d" xmlns:ns4="http://schemas.microsoft.com/sharepoint/v4" targetNamespace="http://schemas.microsoft.com/office/2006/metadata/properties" ma:root="true" ma:fieldsID="16b6e6f62c9e039f49d830fd4761d0e3" ns2:_="" ns3:_="" ns4:_="">
    <xsd:import namespace="39b60302-f656-4489-87c4-9a129c70e716"/>
    <xsd:import namespace="91476497-23d1-4126-8cbc-cdadae6bbf2d"/>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4:IconOverlay"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1802ae2-3400-4d42-92b2-5cecb06e49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3cc03e84-f0e3-499b-89a6-460474091b18}" ma:internalName="TaxCatchAll" ma:showField="CatchAllData" ma:web="91476497-23d1-4126-8cbc-cdadae6bbf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1476497-23d1-4126-8cbc-cdadae6bbf2d" xsi:nil="true"/>
    <lcf76f155ced4ddcb4097134ff3c332f xmlns="39b60302-f656-4489-87c4-9a129c70e716">
      <Terms xmlns="http://schemas.microsoft.com/office/infopath/2007/PartnerControls"/>
    </lcf76f155ced4ddcb4097134ff3c332f>
    <IconOverlay xmlns="http://schemas.microsoft.com/sharepoint/v4" xsi:nil="true"/>
    <MediaLengthInSeconds xmlns="39b60302-f656-4489-87c4-9a129c70e716" xsi:nil="true"/>
    <SharedWithUsers xmlns="91476497-23d1-4126-8cbc-cdadae6bbf2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2D3951-5368-47FF-B49B-332BA82BE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13DA41-2F0D-4A49-BD31-110C746C093D}">
  <ds:schemaRefs>
    <ds:schemaRef ds:uri="http://schemas.microsoft.com/office/2006/metadata/properties"/>
    <ds:schemaRef ds:uri="http://schemas.microsoft.com/office/infopath/2007/PartnerControls"/>
    <ds:schemaRef ds:uri="91476497-23d1-4126-8cbc-cdadae6bbf2d"/>
    <ds:schemaRef ds:uri="39b60302-f656-4489-87c4-9a129c70e716"/>
    <ds:schemaRef ds:uri="http://schemas.microsoft.com/sharepoint/v4"/>
  </ds:schemaRefs>
</ds:datastoreItem>
</file>

<file path=customXml/itemProps3.xml><?xml version="1.0" encoding="utf-8"?>
<ds:datastoreItem xmlns:ds="http://schemas.openxmlformats.org/officeDocument/2006/customXml" ds:itemID="{ACAC192D-40C8-4682-BC4D-35EB9AF021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3031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Zender, Barbara</dc:creator>
  <cp:keywords/>
  <dc:description/>
  <cp:lastModifiedBy>Karen Lunze</cp:lastModifiedBy>
  <cp:revision>9</cp:revision>
  <dcterms:created xsi:type="dcterms:W3CDTF">2026-04-17T16:19:00Z</dcterms:created>
  <dcterms:modified xsi:type="dcterms:W3CDTF">2026-04-17T16:25:00Z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NewReviewCycle">
    <vt:lpwstr/>
  </property>
</Properties>
</file>